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94"/>
        <w:tblW w:w="11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4172"/>
        <w:gridCol w:w="4493"/>
      </w:tblGrid>
      <w:tr w:rsidR="00E47F24" w:rsidRPr="00AE4701" w14:paraId="5DDA36EF" w14:textId="77777777" w:rsidTr="00D4000D">
        <w:trPr>
          <w:trHeight w:hRule="exact" w:val="788"/>
        </w:trPr>
        <w:tc>
          <w:tcPr>
            <w:tcW w:w="3289" w:type="dxa"/>
            <w:hideMark/>
          </w:tcPr>
          <w:p w14:paraId="2C1D7460" w14:textId="77777777" w:rsidR="00E47F24" w:rsidRPr="00AE4701" w:rsidRDefault="00E47F24" w:rsidP="00D4000D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bookmarkStart w:id="0" w:name="_Hlk176622003"/>
            <w:bookmarkEnd w:id="0"/>
            <w:r>
              <w:rPr>
                <w:noProof/>
                <w:lang w:eastAsia="ar-SA"/>
              </w:rPr>
              <w:drawing>
                <wp:inline distT="0" distB="0" distL="0" distR="0" wp14:anchorId="51B31C6D" wp14:editId="5F5666F9">
                  <wp:extent cx="556260" cy="304800"/>
                  <wp:effectExtent l="0" t="0" r="0" b="0"/>
                  <wp:docPr id="47565712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  <w:hideMark/>
          </w:tcPr>
          <w:p w14:paraId="01065674" w14:textId="77777777" w:rsidR="00E47F24" w:rsidRDefault="00E47F24" w:rsidP="00D4000D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10B95572" wp14:editId="310FBAFA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073704366" name="Immagine 5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F4FDE" w14:textId="77777777" w:rsidR="00E47F24" w:rsidRPr="00621A2A" w:rsidRDefault="00E47F24" w:rsidP="00D4000D">
            <w:pPr>
              <w:jc w:val="center"/>
              <w:rPr>
                <w:lang w:eastAsia="ar-SA"/>
              </w:rPr>
            </w:pPr>
          </w:p>
        </w:tc>
        <w:tc>
          <w:tcPr>
            <w:tcW w:w="4493" w:type="dxa"/>
            <w:hideMark/>
          </w:tcPr>
          <w:p w14:paraId="1117EC8A" w14:textId="77777777" w:rsidR="00E47F24" w:rsidRPr="00AE4701" w:rsidRDefault="00E47F24" w:rsidP="00D4000D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556B67">
              <w:rPr>
                <w:noProof/>
                <w:lang w:eastAsia="it-IT"/>
              </w:rPr>
              <w:drawing>
                <wp:inline distT="0" distB="0" distL="0" distR="0" wp14:anchorId="4384C404" wp14:editId="576093F6">
                  <wp:extent cx="335915" cy="321945"/>
                  <wp:effectExtent l="0" t="0" r="6985" b="1905"/>
                  <wp:docPr id="413994916" name="Immagine 2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94916" name="Immagine 2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24" w:rsidRPr="00AE4701" w14:paraId="411444CE" w14:textId="77777777" w:rsidTr="00D4000D">
        <w:trPr>
          <w:trHeight w:val="577"/>
        </w:trPr>
        <w:tc>
          <w:tcPr>
            <w:tcW w:w="3289" w:type="dxa"/>
          </w:tcPr>
          <w:p w14:paraId="177A4FA2" w14:textId="77777777" w:rsidR="00E47F24" w:rsidRPr="00621A2A" w:rsidRDefault="00E47F24" w:rsidP="00D4000D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UNIONE EUROPEA</w:t>
            </w:r>
          </w:p>
        </w:tc>
        <w:tc>
          <w:tcPr>
            <w:tcW w:w="4172" w:type="dxa"/>
            <w:hideMark/>
          </w:tcPr>
          <w:p w14:paraId="4A4DC767" w14:textId="77777777" w:rsidR="00E47F24" w:rsidRPr="00621A2A" w:rsidRDefault="00E47F24" w:rsidP="00D4000D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REGIONE CALABRIA</w:t>
            </w:r>
          </w:p>
          <w:p w14:paraId="24E7942F" w14:textId="77777777" w:rsidR="00E47F24" w:rsidRPr="00621A2A" w:rsidRDefault="00E47F24" w:rsidP="00D4000D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4493" w:type="dxa"/>
            <w:hideMark/>
          </w:tcPr>
          <w:p w14:paraId="632C99C7" w14:textId="77777777" w:rsidR="00E47F24" w:rsidRPr="00621A2A" w:rsidRDefault="00E47F24" w:rsidP="00D4000D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REPUBBLICA ITALIANA</w:t>
            </w:r>
          </w:p>
        </w:tc>
      </w:tr>
    </w:tbl>
    <w:p w14:paraId="41A060B0" w14:textId="77777777" w:rsidR="00E47F24" w:rsidRPr="00AE4701" w:rsidRDefault="00E47F24" w:rsidP="00E47F24">
      <w:pPr>
        <w:pStyle w:val="Corpotesto"/>
        <w:jc w:val="center"/>
      </w:pPr>
    </w:p>
    <w:p w14:paraId="40AA0F36" w14:textId="77777777" w:rsidR="00E47F24" w:rsidRDefault="00E47F24" w:rsidP="00E47F24">
      <w:pPr>
        <w:widowControl/>
        <w:autoSpaceDE/>
        <w:autoSpaceDN/>
        <w:spacing w:line="276" w:lineRule="auto"/>
        <w:jc w:val="center"/>
        <w:rPr>
          <w:b/>
          <w:bCs/>
          <w:color w:val="1F4E79"/>
          <w:sz w:val="28"/>
          <w:szCs w:val="28"/>
        </w:rPr>
      </w:pP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ISTITUTO COMPRENSIVO STATALE</w:t>
      </w:r>
      <w:r>
        <w:rPr>
          <w:b/>
          <w:bCs/>
          <w:color w:val="1F4E79"/>
          <w:sz w:val="28"/>
          <w:szCs w:val="28"/>
        </w:rPr>
        <w:t xml:space="preserve"> </w:t>
      </w: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“Paolo BORSELLINO”</w:t>
      </w:r>
    </w:p>
    <w:p w14:paraId="57166B33" w14:textId="77777777" w:rsidR="00E47F24" w:rsidRPr="00AE55AF" w:rsidRDefault="00E47F24" w:rsidP="00E47F24">
      <w:pPr>
        <w:widowControl/>
        <w:autoSpaceDE/>
        <w:autoSpaceDN/>
        <w:spacing w:line="276" w:lineRule="auto"/>
        <w:jc w:val="center"/>
        <w:rPr>
          <w:b/>
          <w:bCs/>
          <w:i/>
          <w:color w:val="1F4E79"/>
          <w:sz w:val="20"/>
          <w:szCs w:val="20"/>
        </w:rPr>
      </w:pPr>
      <w:r w:rsidRPr="00AE55AF">
        <w:rPr>
          <w:b/>
          <w:bCs/>
          <w:i/>
          <w:color w:val="1F4E79"/>
          <w:sz w:val="20"/>
          <w:szCs w:val="20"/>
        </w:rPr>
        <w:t>ad indirizzo musicale</w:t>
      </w:r>
    </w:p>
    <w:p w14:paraId="121B628A" w14:textId="77777777" w:rsidR="00E47F24" w:rsidRPr="00506C95" w:rsidRDefault="00E47F24" w:rsidP="00E47F24">
      <w:pPr>
        <w:widowControl/>
        <w:autoSpaceDE/>
        <w:autoSpaceDN/>
        <w:spacing w:line="276" w:lineRule="auto"/>
        <w:jc w:val="center"/>
        <w:rPr>
          <w:b/>
          <w:bCs/>
        </w:rPr>
      </w:pPr>
      <w:r w:rsidRPr="00506C95">
        <w:rPr>
          <w:b/>
          <w:bCs/>
          <w:lang w:val="pt-BR"/>
        </w:rPr>
        <w:t xml:space="preserve">Via Lavinium s.n.c. – </w:t>
      </w:r>
      <w:r w:rsidRPr="00506C95">
        <w:rPr>
          <w:b/>
          <w:bCs/>
        </w:rPr>
        <w:t>87020 SANTA MARIA DEL CEDRO (CS)</w:t>
      </w:r>
    </w:p>
    <w:p w14:paraId="3FA007E6" w14:textId="77777777" w:rsidR="00E47F24" w:rsidRPr="00506C95" w:rsidRDefault="00E47F24" w:rsidP="00E47F24">
      <w:pPr>
        <w:widowControl/>
        <w:autoSpaceDE/>
        <w:autoSpaceDN/>
        <w:spacing w:line="276" w:lineRule="auto"/>
        <w:jc w:val="center"/>
        <w:rPr>
          <w:b/>
          <w:bCs/>
          <w:lang w:val="pt-BR"/>
        </w:rPr>
      </w:pPr>
      <w:r w:rsidRPr="00506C95">
        <w:rPr>
          <w:b/>
          <w:bCs/>
          <w:lang w:val="pt-BR"/>
        </w:rPr>
        <w:t>Tel.  0985/5462-5731 - C.F. 92011810782 - C. M. CSIC83700R</w:t>
      </w:r>
    </w:p>
    <w:p w14:paraId="795BCC22" w14:textId="77777777" w:rsidR="00E47F24" w:rsidRDefault="00E47F24" w:rsidP="00E47F24">
      <w:pPr>
        <w:widowControl/>
        <w:autoSpaceDE/>
        <w:autoSpaceDN/>
        <w:spacing w:line="276" w:lineRule="auto"/>
        <w:jc w:val="center"/>
        <w:rPr>
          <w:b/>
          <w:bCs/>
        </w:rPr>
      </w:pPr>
      <w:r w:rsidRPr="00F72D20">
        <w:rPr>
          <w:sz w:val="20"/>
          <w:szCs w:val="20"/>
        </w:rPr>
        <w:fldChar w:fldCharType="begin"/>
      </w:r>
      <w:r w:rsidRPr="00F72D20">
        <w:rPr>
          <w:sz w:val="20"/>
          <w:szCs w:val="20"/>
        </w:rPr>
        <w:instrText xml:space="preserve"> HYPERLINK "http://www.icsantamariadelcedro.edu.it" </w:instrText>
      </w:r>
      <w:r w:rsidRPr="00F72D20">
        <w:rPr>
          <w:sz w:val="20"/>
          <w:szCs w:val="20"/>
        </w:rPr>
        <w:fldChar w:fldCharType="separate"/>
      </w:r>
      <w:r w:rsidRPr="00F72D20">
        <w:rPr>
          <w:color w:val="0000FF"/>
          <w:sz w:val="20"/>
          <w:szCs w:val="20"/>
          <w:u w:val="single"/>
          <w:lang w:val="pt-BR"/>
        </w:rPr>
        <w:t>www.icsantamariadelcedro.edu.it</w:t>
      </w:r>
      <w:r w:rsidRPr="00F72D20">
        <w:rPr>
          <w:color w:val="0000FF"/>
          <w:sz w:val="20"/>
          <w:szCs w:val="20"/>
          <w:u w:val="single"/>
          <w:lang w:val="pt-BR"/>
        </w:rPr>
        <w:fldChar w:fldCharType="end"/>
      </w:r>
      <w:r w:rsidRPr="00F72D20">
        <w:rPr>
          <w:sz w:val="20"/>
          <w:szCs w:val="20"/>
          <w:lang w:val="pt-BR"/>
        </w:rPr>
        <w:t xml:space="preserve"> e-mail: </w:t>
      </w:r>
      <w:r w:rsidRPr="00F72D20">
        <w:rPr>
          <w:sz w:val="20"/>
          <w:szCs w:val="20"/>
        </w:rPr>
        <w:fldChar w:fldCharType="begin"/>
      </w:r>
      <w:r w:rsidRPr="00F72D20">
        <w:rPr>
          <w:sz w:val="20"/>
          <w:szCs w:val="20"/>
        </w:rPr>
        <w:instrText xml:space="preserve"> HYPERLINK "mailto:csic83700r@istruzione.it" </w:instrText>
      </w:r>
      <w:r w:rsidRPr="00F72D20">
        <w:rPr>
          <w:sz w:val="20"/>
          <w:szCs w:val="20"/>
        </w:rPr>
        <w:fldChar w:fldCharType="separate"/>
      </w:r>
      <w:r w:rsidRPr="00F72D20">
        <w:rPr>
          <w:color w:val="0000FF"/>
          <w:sz w:val="20"/>
          <w:szCs w:val="20"/>
          <w:u w:val="single"/>
          <w:lang w:val="pt-BR"/>
        </w:rPr>
        <w:t>csic83700r@istruzione.it</w:t>
      </w:r>
      <w:r w:rsidRPr="00F72D20">
        <w:rPr>
          <w:color w:val="0000FF"/>
          <w:sz w:val="20"/>
          <w:szCs w:val="20"/>
          <w:u w:val="single"/>
          <w:lang w:val="pt-BR"/>
        </w:rPr>
        <w:fldChar w:fldCharType="end"/>
      </w:r>
      <w:r w:rsidRPr="00F72D20">
        <w:rPr>
          <w:sz w:val="20"/>
          <w:szCs w:val="20"/>
          <w:lang w:val="pt-BR"/>
        </w:rPr>
        <w:t xml:space="preserve">  </w:t>
      </w:r>
      <w:proofErr w:type="spellStart"/>
      <w:r w:rsidRPr="00F72D20">
        <w:rPr>
          <w:sz w:val="20"/>
          <w:szCs w:val="20"/>
        </w:rPr>
        <w:t>pec</w:t>
      </w:r>
      <w:proofErr w:type="spellEnd"/>
      <w:r w:rsidRPr="00F72D20">
        <w:rPr>
          <w:sz w:val="20"/>
          <w:szCs w:val="20"/>
        </w:rPr>
        <w:t xml:space="preserve">: </w:t>
      </w:r>
      <w:hyperlink r:id="rId10" w:history="1">
        <w:r w:rsidRPr="00F72D20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Pr="00F72D20">
        <w:rPr>
          <w:sz w:val="20"/>
          <w:szCs w:val="20"/>
        </w:rPr>
        <w:t xml:space="preserve"> </w:t>
      </w:r>
      <w:r w:rsidRPr="00556B67">
        <w:rPr>
          <w:noProof/>
          <w:lang w:eastAsia="it-IT"/>
        </w:rPr>
        <w:drawing>
          <wp:inline distT="0" distB="0" distL="0" distR="0" wp14:anchorId="2F191B49" wp14:editId="71388DF7">
            <wp:extent cx="160020" cy="167640"/>
            <wp:effectExtent l="0" t="0" r="0" b="3810"/>
            <wp:docPr id="18886826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295E78">
          <w:rPr>
            <w:rStyle w:val="Collegamentoipertestuale"/>
            <w:sz w:val="20"/>
            <w:szCs w:val="20"/>
          </w:rPr>
          <w:t>https://linktr.ee/Icpaolo</w:t>
        </w:r>
        <w:r w:rsidRPr="00295E78">
          <w:rPr>
            <w:rStyle w:val="Collegamentoipertestuale"/>
            <w:sz w:val="20"/>
            <w:szCs w:val="20"/>
          </w:rPr>
          <w:t>b</w:t>
        </w:r>
        <w:r w:rsidRPr="00295E78">
          <w:rPr>
            <w:rStyle w:val="Collegamentoipertestuale"/>
            <w:sz w:val="20"/>
            <w:szCs w:val="20"/>
          </w:rPr>
          <w:t>orsellino</w:t>
        </w:r>
      </w:hyperlink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21AB43C1" wp14:editId="425302E1">
            <wp:extent cx="156210" cy="156210"/>
            <wp:effectExtent l="0" t="0" r="0" b="0"/>
            <wp:docPr id="157177258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34D9D" w14:textId="5BE6F34D" w:rsidR="00E47F24" w:rsidRDefault="00000000" w:rsidP="00E47F24">
      <w:pPr>
        <w:pStyle w:val="Corpotesto"/>
        <w:ind w:left="6582" w:right="108" w:firstLine="120"/>
        <w:jc w:val="right"/>
      </w:pPr>
      <w:r>
        <w:t xml:space="preserve">Alle famiglie degli alunni </w:t>
      </w:r>
      <w:r w:rsidR="00E47F24">
        <w:t>e dell’Istituto comprensivo</w:t>
      </w:r>
    </w:p>
    <w:p w14:paraId="3FDE9C1E" w14:textId="77777777" w:rsidR="00580C9D" w:rsidRDefault="00580C9D" w:rsidP="00E47F24">
      <w:pPr>
        <w:pStyle w:val="Corpotesto"/>
        <w:jc w:val="right"/>
      </w:pPr>
    </w:p>
    <w:p w14:paraId="5A17F813" w14:textId="77777777" w:rsidR="00580C9D" w:rsidRDefault="00000000" w:rsidP="00E47F24">
      <w:pPr>
        <w:pStyle w:val="Corpotesto"/>
        <w:ind w:left="5915"/>
        <w:jc w:val="right"/>
      </w:pPr>
      <w:r>
        <w:t>e</w:t>
      </w:r>
      <w:r>
        <w:rPr>
          <w:spacing w:val="-2"/>
        </w:rPr>
        <w:t xml:space="preserve"> </w:t>
      </w:r>
      <w:r>
        <w:t>p.c.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rPr>
          <w:spacing w:val="-2"/>
        </w:rPr>
        <w:t>dell'Istituto</w:t>
      </w:r>
    </w:p>
    <w:p w14:paraId="6494CE30" w14:textId="77777777" w:rsidR="00580C9D" w:rsidRDefault="00000000" w:rsidP="00E47F24">
      <w:pPr>
        <w:pStyle w:val="Corpotesto"/>
        <w:spacing w:before="137"/>
        <w:ind w:left="7047"/>
        <w:jc w:val="right"/>
      </w:pPr>
      <w:r>
        <w:t>Agli</w:t>
      </w:r>
      <w:r>
        <w:rPr>
          <w:spacing w:val="46"/>
        </w:rPr>
        <w:t xml:space="preserve"> </w:t>
      </w:r>
      <w:r>
        <w:t>Atti</w:t>
      </w:r>
      <w:r>
        <w:rPr>
          <w:b/>
        </w:rPr>
        <w:t xml:space="preserve">/ </w:t>
      </w:r>
      <w:r>
        <w:t>Sito</w:t>
      </w:r>
      <w:r>
        <w:rPr>
          <w:spacing w:val="1"/>
        </w:rPr>
        <w:t xml:space="preserve"> </w:t>
      </w:r>
      <w:r>
        <w:rPr>
          <w:spacing w:val="-5"/>
        </w:rPr>
        <w:t>web</w:t>
      </w:r>
    </w:p>
    <w:p w14:paraId="3BB6E6BF" w14:textId="77777777" w:rsidR="00580C9D" w:rsidRDefault="00580C9D">
      <w:pPr>
        <w:pStyle w:val="Corpotesto"/>
      </w:pPr>
    </w:p>
    <w:p w14:paraId="72BF0905" w14:textId="77777777" w:rsidR="00580C9D" w:rsidRDefault="00580C9D">
      <w:pPr>
        <w:pStyle w:val="Corpotesto"/>
      </w:pPr>
    </w:p>
    <w:p w14:paraId="25CA0AA4" w14:textId="77777777" w:rsidR="00580C9D" w:rsidRDefault="00000000">
      <w:pPr>
        <w:pStyle w:val="Titolo1"/>
        <w:ind w:left="160"/>
        <w:jc w:val="both"/>
      </w:pPr>
      <w:r>
        <w:t>Oggetto: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rPr>
          <w:spacing w:val="-2"/>
        </w:rPr>
        <w:t>scolastici.</w:t>
      </w:r>
    </w:p>
    <w:p w14:paraId="5306F8F0" w14:textId="77777777" w:rsidR="00580C9D" w:rsidRDefault="00580C9D">
      <w:pPr>
        <w:pStyle w:val="Corpotesto"/>
        <w:rPr>
          <w:b/>
        </w:rPr>
      </w:pPr>
    </w:p>
    <w:p w14:paraId="4D88F457" w14:textId="77777777" w:rsidR="00580C9D" w:rsidRDefault="00580C9D" w:rsidP="00E47F24">
      <w:pPr>
        <w:pStyle w:val="Corpotesto"/>
        <w:rPr>
          <w:b/>
        </w:rPr>
      </w:pPr>
    </w:p>
    <w:p w14:paraId="1A128FB0" w14:textId="77777777" w:rsidR="00580C9D" w:rsidRDefault="00000000" w:rsidP="00E47F24">
      <w:pPr>
        <w:pStyle w:val="Corpotesto"/>
        <w:spacing w:line="360" w:lineRule="auto"/>
        <w:ind w:left="100" w:right="154"/>
      </w:pPr>
      <w:r>
        <w:t>Come noto, la Legge 4 dicembre 2017 n. 172 all'art. n. 19 bis disciplina la materia in oggetto, per noi riferita alla Scuola Secondaria di I grado.</w:t>
      </w:r>
      <w:r>
        <w:rPr>
          <w:spacing w:val="40"/>
        </w:rPr>
        <w:t xml:space="preserve"> </w:t>
      </w:r>
      <w:r>
        <w:t xml:space="preserve">Ai sensi della </w:t>
      </w:r>
      <w:proofErr w:type="gramStart"/>
      <w:r>
        <w:t>predetta</w:t>
      </w:r>
      <w:proofErr w:type="gramEnd"/>
      <w:r>
        <w:t xml:space="preserve"> normativa, previa autorizzazione dei genitori, è consentita l’uscita autonoma degli allievi di età inferiore a 14 anni dai locali scolastici al termine dell’orario delle lezioni, con l’esonero del personale scolastico dalla responsabilità connessa all'adempimento dell'obbligo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vigilanza.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ha analogo</w:t>
      </w:r>
      <w:r>
        <w:rPr>
          <w:spacing w:val="-1"/>
        </w:rPr>
        <w:t xml:space="preserve"> </w:t>
      </w:r>
      <w:r>
        <w:t>valore anche</w:t>
      </w:r>
      <w:r>
        <w:rPr>
          <w:spacing w:val="-2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allievi</w:t>
      </w:r>
      <w:r>
        <w:rPr>
          <w:spacing w:val="-1"/>
        </w:rPr>
        <w:t xml:space="preserve"> </w:t>
      </w:r>
      <w:r>
        <w:t>che utilizzano</w:t>
      </w:r>
      <w:r>
        <w:rPr>
          <w:spacing w:val="-1"/>
        </w:rPr>
        <w:t xml:space="preserve"> </w:t>
      </w:r>
      <w:r>
        <w:t>lo scuola- bus, relativamente a salita e discesa, o all’eventuale attesa alla fermata dello stesso.</w:t>
      </w:r>
    </w:p>
    <w:p w14:paraId="26AF8F5B" w14:textId="77777777" w:rsidR="00580C9D" w:rsidRDefault="00000000" w:rsidP="00E47F24">
      <w:pPr>
        <w:pStyle w:val="Corpotesto"/>
        <w:spacing w:before="2" w:line="360" w:lineRule="auto"/>
        <w:ind w:left="100" w:right="152"/>
      </w:pPr>
      <w:r>
        <w:t>In base al principio di massima cautela, non essendo previsto nel testo di legge la possibilità che l'Istituto rifiuti</w:t>
      </w:r>
      <w:r>
        <w:rPr>
          <w:spacing w:val="-1"/>
        </w:rPr>
        <w:t xml:space="preserve"> </w:t>
      </w:r>
      <w:r>
        <w:t>l’autorizzazione,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modelli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spazi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scolastico qualora</w:t>
      </w:r>
      <w:r>
        <w:rPr>
          <w:spacing w:val="-2"/>
        </w:rPr>
        <w:t xml:space="preserve"> </w:t>
      </w:r>
      <w:r>
        <w:t>ci fossero evidenze di una insufficiente autonomia da parte degli allievi.</w:t>
      </w:r>
    </w:p>
    <w:p w14:paraId="3967D141" w14:textId="26301048" w:rsidR="00580C9D" w:rsidRDefault="00000000" w:rsidP="00E47F24">
      <w:pPr>
        <w:pStyle w:val="Corpotesto"/>
        <w:spacing w:line="360" w:lineRule="auto"/>
        <w:ind w:left="100" w:right="139"/>
      </w:pPr>
      <w:r>
        <w:t xml:space="preserve">Tanto premesso i SS.GG. degli alunni iscritti alla scuola secondaria di primo grado, qualora non lo avessero già fatto in fase di iscrizioni e fossero interessati ad autorizzare il/la proprio/a figlio/a ad uscire autonomamente al termine delle lezioni, ai sensi dell’art. 19 bis della l. 172 del 04/12/2017, </w:t>
      </w:r>
      <w:r>
        <w:rPr>
          <w:u w:val="single"/>
        </w:rPr>
        <w:t>sono pregati di</w:t>
      </w:r>
      <w:r>
        <w:t xml:space="preserve"> </w:t>
      </w:r>
      <w:r>
        <w:rPr>
          <w:u w:val="single"/>
        </w:rPr>
        <w:t xml:space="preserve">compilare il modello allegato e </w:t>
      </w:r>
      <w:r w:rsidR="00E47F24">
        <w:rPr>
          <w:u w:val="single"/>
        </w:rPr>
        <w:t>consegnarlo al do</w:t>
      </w:r>
      <w:r>
        <w:t>cente coordinatore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tramite</w:t>
      </w:r>
      <w:r>
        <w:rPr>
          <w:spacing w:val="6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t>all’indirizzo:</w:t>
      </w:r>
      <w:r>
        <w:rPr>
          <w:spacing w:val="5"/>
        </w:rPr>
        <w:t xml:space="preserve"> </w:t>
      </w:r>
      <w:hyperlink r:id="rId14" w:history="1">
        <w:r w:rsidR="00E47F24" w:rsidRPr="003E3D3F">
          <w:rPr>
            <w:rStyle w:val="Collegamentoipertestuale"/>
          </w:rPr>
          <w:t>csic83700r@istruzione.it</w:t>
        </w:r>
      </w:hyperlink>
      <w:r>
        <w:rPr>
          <w:color w:val="0000FF"/>
          <w:spacing w:val="4"/>
        </w:rPr>
        <w:t xml:space="preserve"> </w:t>
      </w:r>
      <w:r>
        <w:t>allegando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documenti</w:t>
      </w:r>
      <w:r w:rsidR="00E47F24">
        <w:rPr>
          <w:spacing w:val="-2"/>
        </w:rPr>
        <w:t xml:space="preserve"> di entrambi i genitori.</w:t>
      </w:r>
    </w:p>
    <w:p w14:paraId="5ED3735E" w14:textId="77777777" w:rsidR="00580C9D" w:rsidRDefault="00000000">
      <w:pPr>
        <w:pStyle w:val="Titolo1"/>
        <w:spacing w:before="140" w:line="360" w:lineRule="auto"/>
        <w:ind w:left="100" w:right="150"/>
        <w:jc w:val="both"/>
      </w:pPr>
      <w:r>
        <w:t>Si</w:t>
      </w:r>
      <w:r>
        <w:rPr>
          <w:spacing w:val="-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mancanza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autorizzazione,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prelevati</w:t>
      </w:r>
      <w:r>
        <w:rPr>
          <w:spacing w:val="-1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genitori o da persone da essi delegate.</w:t>
      </w:r>
    </w:p>
    <w:p w14:paraId="5210DFAF" w14:textId="77777777" w:rsidR="00E47F24" w:rsidRDefault="00E47F24">
      <w:pPr>
        <w:pStyle w:val="Corpotesto"/>
        <w:spacing w:line="360" w:lineRule="auto"/>
        <w:ind w:left="100" w:right="146"/>
        <w:jc w:val="both"/>
      </w:pPr>
    </w:p>
    <w:p w14:paraId="0B72A1A1" w14:textId="77777777" w:rsidR="00E47F24" w:rsidRDefault="00E47F24">
      <w:pPr>
        <w:pStyle w:val="Corpotesto"/>
        <w:spacing w:line="360" w:lineRule="auto"/>
        <w:ind w:left="100" w:right="146"/>
        <w:jc w:val="both"/>
      </w:pPr>
    </w:p>
    <w:p w14:paraId="70FDC54C" w14:textId="6C622000" w:rsidR="00580C9D" w:rsidRDefault="00000000">
      <w:pPr>
        <w:pStyle w:val="Corpotesto"/>
        <w:spacing w:line="360" w:lineRule="auto"/>
        <w:ind w:left="100" w:right="146"/>
        <w:jc w:val="both"/>
      </w:pPr>
      <w:r>
        <w:rPr>
          <w:spacing w:val="-2"/>
        </w:rPr>
        <w:t>.</w:t>
      </w:r>
    </w:p>
    <w:p w14:paraId="5286E0E1" w14:textId="77777777" w:rsidR="00580C9D" w:rsidRDefault="00580C9D">
      <w:pPr>
        <w:pStyle w:val="Corpotesto"/>
        <w:spacing w:before="138"/>
      </w:pPr>
    </w:p>
    <w:p w14:paraId="1B6E03B6" w14:textId="77777777" w:rsidR="00580C9D" w:rsidRDefault="00000000">
      <w:pPr>
        <w:pStyle w:val="Corpotesto"/>
        <w:ind w:left="44" w:right="6681"/>
        <w:jc w:val="center"/>
      </w:pPr>
      <w:r>
        <w:lastRenderedPageBreak/>
        <w:t>Estratto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172/2021</w:t>
      </w:r>
      <w:r>
        <w:rPr>
          <w:spacing w:val="-1"/>
        </w:rPr>
        <w:t xml:space="preserve"> </w:t>
      </w:r>
      <w:r>
        <w:t xml:space="preserve">art. 19 </w:t>
      </w:r>
      <w:r>
        <w:rPr>
          <w:spacing w:val="-4"/>
        </w:rPr>
        <w:t>bis:</w:t>
      </w:r>
    </w:p>
    <w:p w14:paraId="66912D23" w14:textId="77777777" w:rsidR="00580C9D" w:rsidRDefault="00000000">
      <w:pPr>
        <w:spacing w:before="137"/>
        <w:ind w:right="55"/>
        <w:jc w:val="center"/>
        <w:rPr>
          <w:b/>
          <w:i/>
          <w:sz w:val="24"/>
        </w:rPr>
      </w:pPr>
      <w:r>
        <w:rPr>
          <w:b/>
          <w:i/>
          <w:color w:val="333333"/>
          <w:sz w:val="24"/>
        </w:rPr>
        <w:t>Da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D.L. 14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del 16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ottobre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pacing w:val="-4"/>
          <w:sz w:val="24"/>
        </w:rPr>
        <w:t>2017</w:t>
      </w:r>
    </w:p>
    <w:p w14:paraId="6A7D979D" w14:textId="77777777" w:rsidR="00580C9D" w:rsidRDefault="00000000">
      <w:pPr>
        <w:ind w:right="57"/>
        <w:jc w:val="center"/>
        <w:rPr>
          <w:b/>
          <w:i/>
          <w:sz w:val="24"/>
        </w:rPr>
      </w:pPr>
      <w:r>
        <w:rPr>
          <w:b/>
          <w:i/>
          <w:color w:val="333333"/>
          <w:sz w:val="24"/>
        </w:rPr>
        <w:t>Disposizioni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urgenti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in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materia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finanziaria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e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per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esigenze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pacing w:val="-2"/>
          <w:sz w:val="24"/>
        </w:rPr>
        <w:t>indifferibili.</w:t>
      </w:r>
    </w:p>
    <w:p w14:paraId="6F2E648F" w14:textId="77777777" w:rsidR="00580C9D" w:rsidRDefault="00580C9D">
      <w:pPr>
        <w:pStyle w:val="Corpotesto"/>
        <w:spacing w:before="1"/>
        <w:rPr>
          <w:b/>
          <w:i/>
        </w:rPr>
      </w:pPr>
    </w:p>
    <w:p w14:paraId="61D4ABD2" w14:textId="77777777" w:rsidR="00580C9D" w:rsidRDefault="00000000">
      <w:pPr>
        <w:ind w:right="53"/>
        <w:jc w:val="center"/>
        <w:rPr>
          <w:b/>
          <w:sz w:val="24"/>
        </w:rPr>
      </w:pPr>
      <w:r>
        <w:rPr>
          <w:b/>
          <w:color w:val="333333"/>
          <w:sz w:val="24"/>
        </w:rPr>
        <w:t>ARTICOLO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19-</w:t>
      </w:r>
      <w:r>
        <w:rPr>
          <w:b/>
          <w:color w:val="333333"/>
          <w:spacing w:val="-4"/>
          <w:sz w:val="24"/>
        </w:rPr>
        <w:t>bis.</w:t>
      </w:r>
    </w:p>
    <w:p w14:paraId="36D08A74" w14:textId="77777777" w:rsidR="00580C9D" w:rsidRDefault="00000000">
      <w:pPr>
        <w:pStyle w:val="Corpotesto"/>
        <w:ind w:right="59"/>
        <w:jc w:val="center"/>
      </w:pPr>
      <w:r>
        <w:rPr>
          <w:color w:val="333333"/>
        </w:rPr>
        <w:t>(Disposizioni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materia 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uscita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minori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 14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anni dai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locali </w:t>
      </w:r>
      <w:r>
        <w:rPr>
          <w:color w:val="333333"/>
          <w:spacing w:val="-2"/>
        </w:rPr>
        <w:t>scolastici).</w:t>
      </w:r>
    </w:p>
    <w:p w14:paraId="795C64F2" w14:textId="77777777" w:rsidR="00580C9D" w:rsidRDefault="00000000">
      <w:pPr>
        <w:pStyle w:val="Paragrafoelenco"/>
        <w:numPr>
          <w:ilvl w:val="0"/>
          <w:numId w:val="2"/>
        </w:numPr>
        <w:tabs>
          <w:tab w:val="left" w:pos="346"/>
        </w:tabs>
        <w:spacing w:before="242" w:line="276" w:lineRule="auto"/>
        <w:ind w:right="156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I </w:t>
      </w:r>
      <w:r>
        <w:rPr>
          <w:color w:val="333333"/>
        </w:rPr>
        <w:t xml:space="preserve">genitori esercenti la responsabilità genitoriale, i tutori e i soggetti affidatari ai sensi della legge 4 maggio 1983, n. 184, dei minori di 14 anni, in considerazione dell’età di questi ultimi, del loro grado di autonomia e dello specifico contesto, nell’ambito di un processo volto alla loro </w:t>
      </w:r>
      <w:proofErr w:type="spellStart"/>
      <w:r>
        <w:rPr>
          <w:color w:val="333333"/>
        </w:rPr>
        <w:t>autoresponsabilizzazione</w:t>
      </w:r>
      <w:proofErr w:type="spellEnd"/>
      <w:r>
        <w:rPr>
          <w:color w:val="333333"/>
        </w:rPr>
        <w:t>, possono autorizzare le istituzioni del sistema nazionale di istruzione a consentire l’uscita autonoma dei minori di 14 anni dai locali scolastici al termine dell’orario delle lezioni. L’autorizzazione esonera il personale scolastico dalla responsabilità connessa all’adempimento dell’obbligo di vigilanza.</w:t>
      </w:r>
    </w:p>
    <w:p w14:paraId="68998BD3" w14:textId="77777777" w:rsidR="00580C9D" w:rsidRDefault="00000000">
      <w:pPr>
        <w:pStyle w:val="Paragrafoelenco"/>
        <w:numPr>
          <w:ilvl w:val="0"/>
          <w:numId w:val="2"/>
        </w:numPr>
        <w:tabs>
          <w:tab w:val="left" w:pos="324"/>
        </w:tabs>
        <w:spacing w:before="1" w:line="276" w:lineRule="auto"/>
        <w:ind w:right="161" w:firstLine="0"/>
        <w:jc w:val="both"/>
        <w:rPr>
          <w:color w:val="333333"/>
        </w:rPr>
      </w:pPr>
      <w:r>
        <w:rPr>
          <w:color w:val="333333"/>
        </w:rPr>
        <w:t>L’autorizzazione ad usufruire in modo autonomo del servizio di trasporto scolastico, rilasciata dai genitori esercenti la responsabilità genitoriale, dai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tutori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dai soggetti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affidatari dei minori di 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anni agli enti locali gestori 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servizio, esonera dalla responsabilità connessa all’adempimento dell’obbligo di vigilanza nella salita e discesa dal mezzo e nel tempo di sosta alla fermata utilizzata, anche al ritorno dalle attività scolastiche</w:t>
      </w:r>
      <w:r>
        <w:rPr>
          <w:color w:val="333333"/>
          <w:sz w:val="24"/>
        </w:rPr>
        <w:t>.</w:t>
      </w:r>
    </w:p>
    <w:p w14:paraId="65961DDA" w14:textId="77777777" w:rsidR="00580C9D" w:rsidRDefault="00580C9D">
      <w:pPr>
        <w:pStyle w:val="Corpotesto"/>
        <w:spacing w:before="159"/>
        <w:rPr>
          <w:sz w:val="22"/>
        </w:rPr>
      </w:pPr>
    </w:p>
    <w:p w14:paraId="7A21ACD2" w14:textId="77777777" w:rsidR="00580C9D" w:rsidRDefault="00000000">
      <w:pPr>
        <w:pStyle w:val="Corpotesto"/>
        <w:ind w:left="100"/>
        <w:jc w:val="both"/>
      </w:pPr>
      <w:r>
        <w:t>Si allega</w:t>
      </w:r>
      <w:r>
        <w:rPr>
          <w:spacing w:val="-2"/>
        </w:rPr>
        <w:t xml:space="preserve"> </w:t>
      </w:r>
      <w:r>
        <w:t xml:space="preserve">il </w:t>
      </w:r>
      <w:r>
        <w:rPr>
          <w:spacing w:val="-2"/>
        </w:rPr>
        <w:t>modello</w:t>
      </w:r>
    </w:p>
    <w:p w14:paraId="78EFE8E0" w14:textId="77777777" w:rsidR="00580C9D" w:rsidRDefault="00580C9D">
      <w:pPr>
        <w:pStyle w:val="Corpotesto"/>
        <w:rPr>
          <w:sz w:val="20"/>
        </w:rPr>
      </w:pPr>
    </w:p>
    <w:p w14:paraId="26C5CB7E" w14:textId="77777777" w:rsidR="00580C9D" w:rsidRDefault="00580C9D">
      <w:pPr>
        <w:pStyle w:val="Corpotesto"/>
        <w:spacing w:before="83"/>
        <w:rPr>
          <w:sz w:val="20"/>
        </w:rPr>
      </w:pPr>
    </w:p>
    <w:p w14:paraId="22CFAA29" w14:textId="77777777" w:rsidR="00E47F24" w:rsidRDefault="00E47F24" w:rsidP="00E47F24">
      <w:pPr>
        <w:adjustRightInd w:val="0"/>
        <w:jc w:val="center"/>
        <w:rPr>
          <w:rFonts w:ascii="Palatino Linotype" w:eastAsia="Calibri" w:hAnsi="Palatino Linotype" w:cs="Palatino Linotype"/>
          <w:color w:val="000000"/>
          <w:sz w:val="20"/>
          <w:szCs w:val="20"/>
        </w:rPr>
      </w:pPr>
      <w:r>
        <w:rPr>
          <w:rFonts w:ascii="Palatino Linotype" w:eastAsia="Calibri" w:hAnsi="Palatino Linotype" w:cs="Palatino Linotype"/>
          <w:b/>
          <w:bCs/>
          <w:color w:val="000000"/>
          <w:sz w:val="20"/>
          <w:szCs w:val="20"/>
        </w:rPr>
        <w:t>IL DIRIGENTE SCOLASTICO</w:t>
      </w:r>
    </w:p>
    <w:p w14:paraId="13BFAEE7" w14:textId="77777777" w:rsidR="00E47F24" w:rsidRDefault="00E47F24" w:rsidP="00E47F24">
      <w:pPr>
        <w:adjustRightInd w:val="0"/>
        <w:jc w:val="center"/>
        <w:rPr>
          <w:rFonts w:ascii="Palatino Linotype" w:eastAsia="Calibri" w:hAnsi="Palatino Linotype" w:cs="Palatino Linotype"/>
          <w:color w:val="000000"/>
          <w:sz w:val="20"/>
          <w:szCs w:val="20"/>
        </w:rPr>
      </w:pPr>
      <w:r>
        <w:rPr>
          <w:rFonts w:ascii="Palatino Linotype" w:eastAsia="Calibri" w:hAnsi="Palatino Linotype" w:cs="Palatino Linotype"/>
          <w:b/>
          <w:bCs/>
          <w:color w:val="000000"/>
          <w:sz w:val="20"/>
          <w:szCs w:val="20"/>
        </w:rPr>
        <w:t>Patrizia GRANATO</w:t>
      </w:r>
    </w:p>
    <w:p w14:paraId="3BA59CC0" w14:textId="77777777" w:rsidR="00E47F24" w:rsidRDefault="00E47F24" w:rsidP="00E47F24">
      <w:pPr>
        <w:spacing w:after="160" w:line="252" w:lineRule="auto"/>
        <w:jc w:val="center"/>
        <w:rPr>
          <w:rFonts w:eastAsia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Firma autografa sostituita a mezzo stampa Ex art.3.2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D.Lgs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n.39/93</w:t>
      </w:r>
    </w:p>
    <w:p w14:paraId="6FE17528" w14:textId="77777777" w:rsidR="00580C9D" w:rsidRDefault="00580C9D">
      <w:pPr>
        <w:jc w:val="center"/>
        <w:rPr>
          <w:sz w:val="14"/>
        </w:rPr>
        <w:sectPr w:rsidR="00580C9D">
          <w:footerReference w:type="default" r:id="rId15"/>
          <w:pgSz w:w="11900" w:h="16850"/>
          <w:pgMar w:top="560" w:right="560" w:bottom="1060" w:left="600" w:header="0" w:footer="875" w:gutter="0"/>
          <w:cols w:space="720"/>
        </w:sectPr>
      </w:pPr>
    </w:p>
    <w:p w14:paraId="3758656F" w14:textId="77777777" w:rsidR="00580C9D" w:rsidRDefault="00000000">
      <w:pPr>
        <w:spacing w:before="68"/>
        <w:ind w:right="1654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Dirigente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Scolastico</w:t>
      </w:r>
    </w:p>
    <w:p w14:paraId="55382E5C" w14:textId="1342BE14" w:rsidR="00580C9D" w:rsidRDefault="00000000">
      <w:pPr>
        <w:spacing w:before="224"/>
        <w:ind w:left="6791"/>
        <w:rPr>
          <w:rFonts w:ascii="Arial"/>
          <w:b/>
          <w:sz w:val="20"/>
        </w:rPr>
      </w:pPr>
      <w:r>
        <w:rPr>
          <w:rFonts w:ascii="Arial"/>
          <w:b/>
          <w:sz w:val="20"/>
        </w:rPr>
        <w:t>I.C.</w:t>
      </w:r>
      <w:r>
        <w:rPr>
          <w:rFonts w:ascii="Arial"/>
          <w:b/>
          <w:spacing w:val="-3"/>
          <w:sz w:val="20"/>
        </w:rPr>
        <w:t xml:space="preserve"> </w:t>
      </w:r>
      <w:r w:rsidR="00E47F24">
        <w:rPr>
          <w:rFonts w:ascii="Arial"/>
          <w:b/>
          <w:sz w:val="20"/>
        </w:rPr>
        <w:t>Paolo Borsellino di Santa Maria del Cedro (CS)</w:t>
      </w:r>
    </w:p>
    <w:p w14:paraId="675773DC" w14:textId="77777777" w:rsidR="00580C9D" w:rsidRDefault="00580C9D">
      <w:pPr>
        <w:pStyle w:val="Corpotesto"/>
        <w:rPr>
          <w:rFonts w:ascii="Arial"/>
          <w:b/>
          <w:sz w:val="20"/>
        </w:rPr>
      </w:pPr>
    </w:p>
    <w:p w14:paraId="2104A31A" w14:textId="77777777" w:rsidR="00580C9D" w:rsidRDefault="00580C9D">
      <w:pPr>
        <w:pStyle w:val="Corpotesto"/>
        <w:rPr>
          <w:rFonts w:ascii="Arial"/>
          <w:b/>
          <w:sz w:val="20"/>
        </w:rPr>
      </w:pPr>
    </w:p>
    <w:p w14:paraId="49F1F0AA" w14:textId="77777777" w:rsidR="00580C9D" w:rsidRDefault="00580C9D">
      <w:pPr>
        <w:pStyle w:val="Corpotesto"/>
        <w:spacing w:before="58"/>
        <w:rPr>
          <w:rFonts w:ascii="Arial"/>
          <w:b/>
          <w:sz w:val="20"/>
        </w:rPr>
      </w:pPr>
    </w:p>
    <w:p w14:paraId="61AA89E4" w14:textId="77777777" w:rsidR="00580C9D" w:rsidRDefault="00000000">
      <w:pPr>
        <w:ind w:left="316"/>
        <w:rPr>
          <w:b/>
        </w:rPr>
      </w:pPr>
      <w:r>
        <w:rPr>
          <w:b/>
        </w:rPr>
        <w:t>AUTORIZZAZIONE</w:t>
      </w:r>
      <w:r>
        <w:rPr>
          <w:b/>
          <w:spacing w:val="-16"/>
        </w:rPr>
        <w:t xml:space="preserve"> </w:t>
      </w:r>
      <w:r>
        <w:rPr>
          <w:b/>
        </w:rPr>
        <w:t>USCITA</w:t>
      </w:r>
      <w:r>
        <w:rPr>
          <w:b/>
          <w:spacing w:val="-24"/>
        </w:rPr>
        <w:t xml:space="preserve"> </w:t>
      </w:r>
      <w:r>
        <w:rPr>
          <w:b/>
        </w:rPr>
        <w:t>AUTONOMA</w:t>
      </w:r>
      <w:r>
        <w:rPr>
          <w:b/>
          <w:spacing w:val="-25"/>
        </w:rPr>
        <w:t xml:space="preserve"> </w:t>
      </w:r>
      <w:r>
        <w:rPr>
          <w:b/>
        </w:rPr>
        <w:t>ALUNNI</w:t>
      </w:r>
      <w:r>
        <w:rPr>
          <w:b/>
          <w:spacing w:val="-14"/>
        </w:rPr>
        <w:t xml:space="preserve"> </w:t>
      </w:r>
      <w:r>
        <w:rPr>
          <w:b/>
        </w:rPr>
        <w:t>MINORI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ANNI</w:t>
      </w:r>
      <w:r>
        <w:rPr>
          <w:b/>
          <w:spacing w:val="-14"/>
        </w:rPr>
        <w:t xml:space="preserve"> </w:t>
      </w:r>
      <w:r>
        <w:rPr>
          <w:b/>
        </w:rPr>
        <w:t>14</w:t>
      </w:r>
      <w:r>
        <w:rPr>
          <w:b/>
          <w:spacing w:val="-11"/>
        </w:rPr>
        <w:t xml:space="preserve"> </w:t>
      </w:r>
      <w:r>
        <w:rPr>
          <w:b/>
        </w:rPr>
        <w:t>DAI</w:t>
      </w:r>
      <w:r>
        <w:rPr>
          <w:b/>
          <w:spacing w:val="-10"/>
        </w:rPr>
        <w:t xml:space="preserve"> </w:t>
      </w:r>
      <w:r>
        <w:rPr>
          <w:b/>
        </w:rPr>
        <w:t>LOCALI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SCOLASTICI</w:t>
      </w:r>
    </w:p>
    <w:p w14:paraId="6678CB63" w14:textId="77777777" w:rsidR="00580C9D" w:rsidRDefault="00000000">
      <w:pPr>
        <w:spacing w:before="234"/>
        <w:ind w:right="1565"/>
        <w:jc w:val="right"/>
        <w:rPr>
          <w:rFonts w:ascii="Arial MT" w:hAnsi="Arial MT"/>
        </w:rPr>
      </w:pP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sostitutiva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dell’atto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notorietà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 MT" w:hAnsi="Arial MT"/>
        </w:rPr>
        <w:t>(art.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47,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28.12.2000,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4"/>
        </w:rPr>
        <w:t xml:space="preserve"> 445)</w:t>
      </w:r>
    </w:p>
    <w:p w14:paraId="431F93D2" w14:textId="77777777" w:rsidR="00580C9D" w:rsidRDefault="00000000">
      <w:pPr>
        <w:tabs>
          <w:tab w:val="left" w:pos="1728"/>
          <w:tab w:val="left" w:pos="7953"/>
          <w:tab w:val="left" w:pos="10621"/>
        </w:tabs>
        <w:spacing w:before="236" w:line="374" w:lineRule="auto"/>
        <w:ind w:left="213" w:right="115" w:firstLine="28"/>
        <w:rPr>
          <w:rFonts w:ascii="Arial MT"/>
        </w:rPr>
      </w:pPr>
      <w:r>
        <w:rPr>
          <w:rFonts w:ascii="Arial MT"/>
        </w:rPr>
        <w:t xml:space="preserve">Il sottoscritto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nato a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il </w:t>
      </w:r>
      <w:r>
        <w:rPr>
          <w:rFonts w:ascii="Arial MT"/>
          <w:u w:val="single"/>
        </w:rPr>
        <w:tab/>
      </w:r>
    </w:p>
    <w:p w14:paraId="2D76A69F" w14:textId="77777777" w:rsidR="00580C9D" w:rsidRDefault="00000000">
      <w:pPr>
        <w:spacing w:before="120"/>
        <w:ind w:left="44" w:right="29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(cognome,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nome,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luogo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data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nascita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padre/tutore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legale/soggetto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affidatario)</w:t>
      </w:r>
    </w:p>
    <w:p w14:paraId="3BE2F89B" w14:textId="77777777" w:rsidR="00580C9D" w:rsidRDefault="00000000">
      <w:pPr>
        <w:spacing w:before="109"/>
        <w:ind w:right="75"/>
        <w:jc w:val="center"/>
        <w:rPr>
          <w:rFonts w:ascii="Arial MT"/>
        </w:rPr>
      </w:pPr>
      <w:r>
        <w:rPr>
          <w:rFonts w:ascii="Arial MT"/>
          <w:spacing w:val="-10"/>
        </w:rPr>
        <w:t>e</w:t>
      </w:r>
    </w:p>
    <w:p w14:paraId="0D6819CB" w14:textId="77777777" w:rsidR="00580C9D" w:rsidRDefault="00000000">
      <w:pPr>
        <w:tabs>
          <w:tab w:val="left" w:pos="6870"/>
          <w:tab w:val="left" w:pos="10159"/>
          <w:tab w:val="left" w:pos="10207"/>
        </w:tabs>
        <w:spacing w:before="126" w:line="357" w:lineRule="auto"/>
        <w:ind w:left="511" w:right="529" w:hanging="24"/>
        <w:jc w:val="center"/>
        <w:rPr>
          <w:rFonts w:ascii="Arial"/>
          <w:b/>
          <w:sz w:val="18"/>
        </w:rPr>
      </w:pPr>
      <w:r>
        <w:rPr>
          <w:rFonts w:ascii="Arial MT"/>
        </w:rPr>
        <w:t xml:space="preserve">la sottoscritta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nata </w:t>
      </w:r>
      <w:proofErr w:type="gramStart"/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</w:rPr>
        <w:t>il</w:t>
      </w:r>
      <w:proofErr w:type="gramEnd"/>
      <w:r>
        <w:rPr>
          <w:rFonts w:ascii="Arial MT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"/>
          <w:b/>
          <w:sz w:val="18"/>
        </w:rPr>
        <w:t>(cognome, nome, luogo e data di nascita della madre/tutrice legale/soggetto affidatario)</w:t>
      </w:r>
    </w:p>
    <w:p w14:paraId="6DB23F29" w14:textId="77777777" w:rsidR="00580C9D" w:rsidRDefault="00000000">
      <w:pPr>
        <w:pStyle w:val="Titolo1"/>
        <w:spacing w:before="145"/>
        <w:ind w:right="74"/>
        <w:rPr>
          <w:rFonts w:ascii="Arial"/>
        </w:rPr>
      </w:pPr>
      <w:r>
        <w:rPr>
          <w:rFonts w:ascii="Arial"/>
        </w:rPr>
        <w:t>genitori/tutori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legali/soggetti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affidatari</w:t>
      </w:r>
    </w:p>
    <w:p w14:paraId="6A2DED7F" w14:textId="77777777" w:rsidR="00580C9D" w:rsidRDefault="00000000">
      <w:pPr>
        <w:tabs>
          <w:tab w:val="left" w:pos="4824"/>
          <w:tab w:val="left" w:pos="6634"/>
          <w:tab w:val="left" w:pos="9849"/>
          <w:tab w:val="left" w:pos="9879"/>
        </w:tabs>
        <w:spacing w:before="242" w:line="360" w:lineRule="auto"/>
        <w:ind w:left="213" w:right="851"/>
        <w:jc w:val="both"/>
        <w:rPr>
          <w:rFonts w:ascii="Arial MT" w:hAnsi="Arial MT"/>
        </w:rPr>
      </w:pPr>
      <w:r>
        <w:rPr>
          <w:rFonts w:ascii="Arial MT" w:hAnsi="Arial MT"/>
          <w:spacing w:val="-2"/>
        </w:rP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MT" w:hAnsi="Arial MT"/>
        </w:rPr>
        <w:t xml:space="preserve">nato/a </w:t>
      </w:r>
      <w:proofErr w:type="spellStart"/>
      <w:proofErr w:type="gramStart"/>
      <w:r>
        <w:rPr>
          <w:rFonts w:ascii="Arial MT" w:hAnsi="Arial MT"/>
        </w:rPr>
        <w:t>a</w:t>
      </w:r>
      <w:proofErr w:type="spellEnd"/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-6"/>
        </w:rPr>
        <w:t>il</w:t>
      </w:r>
      <w:proofErr w:type="gramEnd"/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frequentante</w:t>
      </w:r>
      <w:r>
        <w:rPr>
          <w:rFonts w:ascii="Arial MT" w:hAnsi="Arial MT"/>
          <w:spacing w:val="-7"/>
        </w:rPr>
        <w:t xml:space="preserve"> </w:t>
      </w:r>
      <w:proofErr w:type="spellStart"/>
      <w:r>
        <w:rPr>
          <w:rFonts w:ascii="Arial MT" w:hAnsi="Arial MT"/>
        </w:rPr>
        <w:t>nell’a.s.</w:t>
      </w:r>
      <w:proofErr w:type="spellEnd"/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20</w:t>
      </w:r>
      <w:r>
        <w:rPr>
          <w:rFonts w:ascii="Arial MT" w:hAnsi="Arial MT"/>
          <w:spacing w:val="55"/>
          <w:u w:val="single"/>
        </w:rPr>
        <w:t xml:space="preserve">  </w:t>
      </w:r>
      <w:r>
        <w:rPr>
          <w:rFonts w:ascii="Arial MT" w:hAnsi="Arial MT"/>
        </w:rPr>
        <w:t>/2_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classe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sez.</w:t>
      </w:r>
      <w:r>
        <w:rPr>
          <w:rFonts w:ascii="Arial MT" w:hAnsi="Arial MT"/>
          <w:spacing w:val="63"/>
          <w:w w:val="150"/>
          <w:u w:val="single"/>
        </w:rPr>
        <w:t xml:space="preserve">    </w:t>
      </w:r>
      <w:r>
        <w:rPr>
          <w:rFonts w:ascii="Arial MT" w:hAnsi="Arial MT"/>
        </w:rPr>
        <w:t>plesso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</w:p>
    <w:p w14:paraId="7EFD06A9" w14:textId="77777777" w:rsidR="00580C9D" w:rsidRDefault="00580C9D">
      <w:pPr>
        <w:pStyle w:val="Corpotesto"/>
        <w:spacing w:before="1"/>
        <w:rPr>
          <w:rFonts w:ascii="Arial MT"/>
          <w:sz w:val="22"/>
        </w:rPr>
      </w:pPr>
    </w:p>
    <w:p w14:paraId="4BF58651" w14:textId="77777777" w:rsidR="00580C9D" w:rsidRDefault="00000000">
      <w:pPr>
        <w:ind w:left="213"/>
        <w:rPr>
          <w:rFonts w:ascii="Arial MT" w:hAnsi="Arial MT"/>
        </w:rPr>
      </w:pPr>
      <w:r>
        <w:rPr>
          <w:rFonts w:ascii="Arial MT" w:hAnsi="Arial MT"/>
        </w:rPr>
        <w:t>consapevoli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sanzioni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richiamate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dall’art.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445/2000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casi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dichiarazioni non veritiere, di formazione o uso di atti falsi;</w:t>
      </w:r>
    </w:p>
    <w:p w14:paraId="252EB442" w14:textId="77777777" w:rsidR="00580C9D" w:rsidRDefault="00000000">
      <w:pPr>
        <w:spacing w:before="116"/>
        <w:ind w:right="74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DICHIARANO</w:t>
      </w:r>
    </w:p>
    <w:p w14:paraId="0BC611DC" w14:textId="77777777" w:rsidR="00580C9D" w:rsidRDefault="00000000">
      <w:pPr>
        <w:pStyle w:val="Paragrafoelenco"/>
        <w:numPr>
          <w:ilvl w:val="0"/>
          <w:numId w:val="1"/>
        </w:numPr>
        <w:tabs>
          <w:tab w:val="left" w:pos="715"/>
        </w:tabs>
        <w:spacing w:before="116"/>
        <w:rPr>
          <w:rFonts w:ascii="Arial MT" w:hAnsi="Arial MT"/>
        </w:rPr>
      </w:pPr>
      <w:r>
        <w:rPr>
          <w:rFonts w:ascii="Arial MT" w:hAnsi="Arial MT"/>
        </w:rPr>
        <w:t>di essere a conoscenza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degli orari di uscita dalle lezioni e dalle attività extracurricolari, debitamente comunicate e autorizzate, del/della proprio/a figlio/a;</w:t>
      </w:r>
    </w:p>
    <w:p w14:paraId="48A7DC25" w14:textId="77777777" w:rsidR="00580C9D" w:rsidRDefault="00000000">
      <w:pPr>
        <w:pStyle w:val="Paragrafoelenco"/>
        <w:numPr>
          <w:ilvl w:val="0"/>
          <w:numId w:val="1"/>
        </w:numPr>
        <w:tabs>
          <w:tab w:val="left" w:pos="715"/>
        </w:tabs>
        <w:rPr>
          <w:rFonts w:ascii="Arial MT" w:hAnsi="Arial MT"/>
        </w:rPr>
      </w:pPr>
      <w:r>
        <w:rPr>
          <w:rFonts w:ascii="Arial MT" w:hAnsi="Arial MT"/>
        </w:rPr>
        <w:t>che il/la proprio/a figlio/a ha raggiunto uno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sviluppo psico-fisico ed un livello di autonomia e maturità tali da consentirgli/le di rientrare a casa da solo/a al termine delle lezioni e delle attività extracurricolari, debitamente comunicate e autorizzate, anche in considerazione dello specifico contesto in cui si trova la sede scolastica e del percorso scuola-casa;</w:t>
      </w:r>
    </w:p>
    <w:p w14:paraId="6AB54C42" w14:textId="609F00A9" w:rsidR="00580C9D" w:rsidRDefault="00000000">
      <w:pPr>
        <w:pStyle w:val="Paragrafoelenco"/>
        <w:numPr>
          <w:ilvl w:val="0"/>
          <w:numId w:val="1"/>
        </w:numPr>
        <w:tabs>
          <w:tab w:val="left" w:pos="715"/>
        </w:tabs>
        <w:ind w:right="282"/>
        <w:rPr>
          <w:rFonts w:ascii="Arial MT" w:hAnsi="Arial MT"/>
        </w:rPr>
      </w:pPr>
      <w:r>
        <w:rPr>
          <w:rFonts w:ascii="Arial MT" w:hAnsi="Arial MT"/>
        </w:rPr>
        <w:t>che il/la proprio/a figlio/a è stato/a istruito/a sul percorso da seguire e sulle cautele da</w:t>
      </w:r>
      <w:r w:rsidR="00E47F24">
        <w:rPr>
          <w:rFonts w:ascii="Arial MT" w:hAnsi="Arial MT"/>
        </w:rPr>
        <w:t xml:space="preserve"> </w:t>
      </w:r>
      <w:r>
        <w:rPr>
          <w:rFonts w:ascii="Arial MT" w:hAnsi="Arial MT"/>
        </w:rPr>
        <w:t>osservare per affrontare agevolmente i possibili rischi connessi al rientro autonomo a casa.</w:t>
      </w:r>
    </w:p>
    <w:p w14:paraId="483B717E" w14:textId="77777777" w:rsidR="00580C9D" w:rsidRDefault="00000000">
      <w:pPr>
        <w:spacing w:before="161"/>
        <w:ind w:left="213" w:right="278"/>
        <w:jc w:val="both"/>
        <w:rPr>
          <w:rFonts w:ascii="Arial MT" w:hAnsi="Arial MT"/>
        </w:rPr>
      </w:pPr>
      <w:r>
        <w:rPr>
          <w:rFonts w:ascii="Arial MT" w:hAnsi="Arial MT"/>
        </w:rPr>
        <w:t>I sottoscritti, pertanto - considerato quanto previsto dalla legge n. 172 del 4.12.2017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(pienamente vigente dal 6.12.2017) e tenuto conto del percorso educativo intrapreso dai medesimi per la progressiva auto responsabilizzazione del/della proprio/a figlio/a - </w:t>
      </w:r>
      <w:r>
        <w:rPr>
          <w:rFonts w:ascii="Arial" w:hAnsi="Arial"/>
          <w:b/>
          <w:i/>
          <w:u w:val="thick"/>
        </w:rPr>
        <w:t>autorizzano la scuola ed i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  <w:u w:val="thick"/>
        </w:rPr>
        <w:t>docenti</w:t>
      </w:r>
      <w:r>
        <w:rPr>
          <w:rFonts w:ascii="Arial" w:hAnsi="Arial"/>
          <w:b/>
          <w:i/>
        </w:rPr>
        <w:t xml:space="preserve"> a consentire l’uscita autonoma del/della proprio/a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figlio/a dai locali scolastici al termine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dell’orario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delle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lezioni e delle attività extracurricolari frequentate</w:t>
      </w:r>
      <w:r>
        <w:rPr>
          <w:rFonts w:ascii="Arial MT" w:hAnsi="Arial MT"/>
        </w:rPr>
        <w:t>, esonerando, al contempo, il personale scolastico da ogni responsabilità connessa all'adempimento dell'obbligo di vigilanza.</w:t>
      </w:r>
    </w:p>
    <w:p w14:paraId="2B7DCFBB" w14:textId="77777777" w:rsidR="00580C9D" w:rsidRDefault="00000000">
      <w:pPr>
        <w:spacing w:before="117"/>
        <w:ind w:left="213" w:right="290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La presente autorizzazione avrà efficacia per l’intero </w:t>
      </w:r>
      <w:proofErr w:type="spellStart"/>
      <w:r>
        <w:rPr>
          <w:rFonts w:ascii="Arial MT" w:hAnsi="Arial MT"/>
        </w:rPr>
        <w:t>a.s.</w:t>
      </w:r>
      <w:proofErr w:type="spellEnd"/>
      <w:r>
        <w:rPr>
          <w:rFonts w:ascii="Arial MT" w:hAnsi="Arial MT"/>
        </w:rPr>
        <w:t xml:space="preserve"> 202_/2_, ferma restando la possibilità di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revoca. Detta autorizzazione dovrà essere rinnovata per ogni successivo anno scolastico.</w:t>
      </w:r>
    </w:p>
    <w:p w14:paraId="1497146D" w14:textId="77777777" w:rsidR="00580C9D" w:rsidRDefault="00580C9D">
      <w:pPr>
        <w:pStyle w:val="Corpotesto"/>
        <w:spacing w:before="18"/>
        <w:rPr>
          <w:rFonts w:ascii="Arial MT"/>
          <w:sz w:val="22"/>
        </w:rPr>
      </w:pPr>
    </w:p>
    <w:p w14:paraId="02F744C3" w14:textId="1BAC74F3" w:rsidR="00580C9D" w:rsidRDefault="00E47F24">
      <w:pPr>
        <w:tabs>
          <w:tab w:val="left" w:pos="3728"/>
          <w:tab w:val="left" w:pos="9321"/>
        </w:tabs>
        <w:ind w:left="213"/>
        <w:jc w:val="both"/>
        <w:rPr>
          <w:rFonts w:ascii="Arial MT"/>
        </w:rPr>
      </w:pPr>
      <w:r>
        <w:rPr>
          <w:rFonts w:ascii="Arial MT"/>
          <w:spacing w:val="-2"/>
        </w:rPr>
        <w:t>L</w:t>
      </w:r>
      <w:r>
        <w:rPr>
          <w:rFonts w:ascii="Arial MT"/>
          <w:spacing w:val="-2"/>
        </w:rPr>
        <w:t>ì</w:t>
      </w:r>
      <w:r>
        <w:rPr>
          <w:rFonts w:ascii="Arial MT"/>
          <w:spacing w:val="-2"/>
        </w:rPr>
        <w:t xml:space="preserve"> </w:t>
      </w:r>
      <w:r w:rsidR="00000000">
        <w:rPr>
          <w:rFonts w:ascii="Arial MT"/>
          <w:u w:val="single"/>
        </w:rPr>
        <w:tab/>
      </w:r>
      <w:r w:rsidR="00000000">
        <w:rPr>
          <w:rFonts w:ascii="Arial MT"/>
          <w:spacing w:val="80"/>
          <w:w w:val="150"/>
        </w:rPr>
        <w:t xml:space="preserve">   </w:t>
      </w:r>
      <w:r w:rsidR="00000000">
        <w:rPr>
          <w:rFonts w:ascii="Arial MT"/>
        </w:rPr>
        <w:t xml:space="preserve">I dichiaranti </w:t>
      </w:r>
      <w:r w:rsidR="00000000">
        <w:rPr>
          <w:rFonts w:ascii="Arial MT"/>
          <w:u w:val="single"/>
        </w:rPr>
        <w:tab/>
      </w:r>
    </w:p>
    <w:p w14:paraId="631591ED" w14:textId="77777777" w:rsidR="00580C9D" w:rsidRDefault="00000000">
      <w:pPr>
        <w:spacing w:before="195"/>
        <w:ind w:left="6378"/>
        <w:rPr>
          <w:rFonts w:ascii="Arial MT"/>
          <w:sz w:val="18"/>
        </w:rPr>
      </w:pPr>
      <w:r>
        <w:rPr>
          <w:rFonts w:ascii="Arial MT"/>
          <w:sz w:val="18"/>
        </w:rPr>
        <w:t>(firma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per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esteso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pacing w:val="-2"/>
          <w:sz w:val="18"/>
        </w:rPr>
        <w:t>leggibile)</w:t>
      </w:r>
    </w:p>
    <w:p w14:paraId="4D8C2DEE" w14:textId="77777777" w:rsidR="00580C9D" w:rsidRDefault="00000000">
      <w:pPr>
        <w:tabs>
          <w:tab w:val="left" w:pos="6419"/>
        </w:tabs>
        <w:spacing w:before="182"/>
        <w:ind w:left="100"/>
        <w:rPr>
          <w:rFonts w:ascii="Arial MT"/>
          <w:sz w:val="16"/>
        </w:rPr>
      </w:pPr>
      <w:r>
        <w:rPr>
          <w:rFonts w:ascii="Arial MT"/>
          <w:sz w:val="16"/>
        </w:rPr>
        <w:t>Eventuali osservazioni del personale docente:</w:t>
      </w:r>
      <w:r>
        <w:rPr>
          <w:rFonts w:ascii="Arial MT"/>
          <w:spacing w:val="49"/>
          <w:sz w:val="16"/>
        </w:rPr>
        <w:t xml:space="preserve"> </w:t>
      </w:r>
      <w:r>
        <w:rPr>
          <w:rFonts w:ascii="Arial MT"/>
          <w:sz w:val="16"/>
          <w:u w:val="single"/>
        </w:rPr>
        <w:tab/>
      </w:r>
    </w:p>
    <w:p w14:paraId="15CAE578" w14:textId="77777777" w:rsidR="00580C9D" w:rsidRDefault="00580C9D">
      <w:pPr>
        <w:pStyle w:val="Corpotesto"/>
        <w:spacing w:before="21"/>
        <w:rPr>
          <w:rFonts w:ascii="Arial MT"/>
          <w:sz w:val="16"/>
        </w:rPr>
      </w:pPr>
    </w:p>
    <w:p w14:paraId="23D1F68D" w14:textId="420F50E4" w:rsidR="00580C9D" w:rsidRDefault="00580C9D">
      <w:pPr>
        <w:ind w:left="213" w:right="144"/>
        <w:rPr>
          <w:rFonts w:ascii="Arial MT" w:hAnsi="Arial MT"/>
          <w:sz w:val="16"/>
        </w:rPr>
      </w:pPr>
    </w:p>
    <w:sectPr w:rsidR="00580C9D">
      <w:pgSz w:w="11900" w:h="16850"/>
      <w:pgMar w:top="1080" w:right="560" w:bottom="1060" w:left="60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C3E3" w14:textId="77777777" w:rsidR="006D0CC1" w:rsidRDefault="006D0CC1">
      <w:r>
        <w:separator/>
      </w:r>
    </w:p>
  </w:endnote>
  <w:endnote w:type="continuationSeparator" w:id="0">
    <w:p w14:paraId="3DC8D52C" w14:textId="77777777" w:rsidR="006D0CC1" w:rsidRDefault="006D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0989" w14:textId="2A6CCE24" w:rsidR="00580C9D" w:rsidRDefault="00580C9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918E" w14:textId="77777777" w:rsidR="006D0CC1" w:rsidRDefault="006D0CC1">
      <w:r>
        <w:separator/>
      </w:r>
    </w:p>
  </w:footnote>
  <w:footnote w:type="continuationSeparator" w:id="0">
    <w:p w14:paraId="311F8B6D" w14:textId="77777777" w:rsidR="006D0CC1" w:rsidRDefault="006D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5FF9"/>
    <w:multiLevelType w:val="hybridMultilevel"/>
    <w:tmpl w:val="3A88EB5A"/>
    <w:lvl w:ilvl="0" w:tplc="8264940C">
      <w:numFmt w:val="bullet"/>
      <w:lvlText w:val=""/>
      <w:lvlJc w:val="left"/>
      <w:pPr>
        <w:ind w:left="71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D9C6230">
      <w:numFmt w:val="bullet"/>
      <w:lvlText w:val="•"/>
      <w:lvlJc w:val="left"/>
      <w:pPr>
        <w:ind w:left="1721" w:hanging="361"/>
      </w:pPr>
      <w:rPr>
        <w:rFonts w:hint="default"/>
        <w:lang w:val="it-IT" w:eastAsia="en-US" w:bidi="ar-SA"/>
      </w:rPr>
    </w:lvl>
    <w:lvl w:ilvl="2" w:tplc="4936EBFE">
      <w:numFmt w:val="bullet"/>
      <w:lvlText w:val="•"/>
      <w:lvlJc w:val="left"/>
      <w:pPr>
        <w:ind w:left="2723" w:hanging="361"/>
      </w:pPr>
      <w:rPr>
        <w:rFonts w:hint="default"/>
        <w:lang w:val="it-IT" w:eastAsia="en-US" w:bidi="ar-SA"/>
      </w:rPr>
    </w:lvl>
    <w:lvl w:ilvl="3" w:tplc="363AD29C">
      <w:numFmt w:val="bullet"/>
      <w:lvlText w:val="•"/>
      <w:lvlJc w:val="left"/>
      <w:pPr>
        <w:ind w:left="3725" w:hanging="361"/>
      </w:pPr>
      <w:rPr>
        <w:rFonts w:hint="default"/>
        <w:lang w:val="it-IT" w:eastAsia="en-US" w:bidi="ar-SA"/>
      </w:rPr>
    </w:lvl>
    <w:lvl w:ilvl="4" w:tplc="329AAA3E">
      <w:numFmt w:val="bullet"/>
      <w:lvlText w:val="•"/>
      <w:lvlJc w:val="left"/>
      <w:pPr>
        <w:ind w:left="4727" w:hanging="361"/>
      </w:pPr>
      <w:rPr>
        <w:rFonts w:hint="default"/>
        <w:lang w:val="it-IT" w:eastAsia="en-US" w:bidi="ar-SA"/>
      </w:rPr>
    </w:lvl>
    <w:lvl w:ilvl="5" w:tplc="8B04C1FE">
      <w:numFmt w:val="bullet"/>
      <w:lvlText w:val="•"/>
      <w:lvlJc w:val="left"/>
      <w:pPr>
        <w:ind w:left="5729" w:hanging="361"/>
      </w:pPr>
      <w:rPr>
        <w:rFonts w:hint="default"/>
        <w:lang w:val="it-IT" w:eastAsia="en-US" w:bidi="ar-SA"/>
      </w:rPr>
    </w:lvl>
    <w:lvl w:ilvl="6" w:tplc="C882CEC6">
      <w:numFmt w:val="bullet"/>
      <w:lvlText w:val="•"/>
      <w:lvlJc w:val="left"/>
      <w:pPr>
        <w:ind w:left="6731" w:hanging="361"/>
      </w:pPr>
      <w:rPr>
        <w:rFonts w:hint="default"/>
        <w:lang w:val="it-IT" w:eastAsia="en-US" w:bidi="ar-SA"/>
      </w:rPr>
    </w:lvl>
    <w:lvl w:ilvl="7" w:tplc="0B62EC62">
      <w:numFmt w:val="bullet"/>
      <w:lvlText w:val="•"/>
      <w:lvlJc w:val="left"/>
      <w:pPr>
        <w:ind w:left="7733" w:hanging="361"/>
      </w:pPr>
      <w:rPr>
        <w:rFonts w:hint="default"/>
        <w:lang w:val="it-IT" w:eastAsia="en-US" w:bidi="ar-SA"/>
      </w:rPr>
    </w:lvl>
    <w:lvl w:ilvl="8" w:tplc="21E4B074">
      <w:numFmt w:val="bullet"/>
      <w:lvlText w:val="•"/>
      <w:lvlJc w:val="left"/>
      <w:pPr>
        <w:ind w:left="873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C57451D"/>
    <w:multiLevelType w:val="hybridMultilevel"/>
    <w:tmpl w:val="3B92DD92"/>
    <w:lvl w:ilvl="0" w:tplc="E668AE90">
      <w:start w:val="1"/>
      <w:numFmt w:val="decimal"/>
      <w:lvlText w:val="%1."/>
      <w:lvlJc w:val="left"/>
      <w:pPr>
        <w:ind w:left="100" w:hanging="247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D563E08">
      <w:numFmt w:val="bullet"/>
      <w:lvlText w:val="•"/>
      <w:lvlJc w:val="left"/>
      <w:pPr>
        <w:ind w:left="1163" w:hanging="247"/>
      </w:pPr>
      <w:rPr>
        <w:rFonts w:hint="default"/>
        <w:lang w:val="it-IT" w:eastAsia="en-US" w:bidi="ar-SA"/>
      </w:rPr>
    </w:lvl>
    <w:lvl w:ilvl="2" w:tplc="27066AB8">
      <w:numFmt w:val="bullet"/>
      <w:lvlText w:val="•"/>
      <w:lvlJc w:val="left"/>
      <w:pPr>
        <w:ind w:left="2227" w:hanging="247"/>
      </w:pPr>
      <w:rPr>
        <w:rFonts w:hint="default"/>
        <w:lang w:val="it-IT" w:eastAsia="en-US" w:bidi="ar-SA"/>
      </w:rPr>
    </w:lvl>
    <w:lvl w:ilvl="3" w:tplc="6BDEC3CC">
      <w:numFmt w:val="bullet"/>
      <w:lvlText w:val="•"/>
      <w:lvlJc w:val="left"/>
      <w:pPr>
        <w:ind w:left="3291" w:hanging="247"/>
      </w:pPr>
      <w:rPr>
        <w:rFonts w:hint="default"/>
        <w:lang w:val="it-IT" w:eastAsia="en-US" w:bidi="ar-SA"/>
      </w:rPr>
    </w:lvl>
    <w:lvl w:ilvl="4" w:tplc="1C7C1E38">
      <w:numFmt w:val="bullet"/>
      <w:lvlText w:val="•"/>
      <w:lvlJc w:val="left"/>
      <w:pPr>
        <w:ind w:left="4355" w:hanging="247"/>
      </w:pPr>
      <w:rPr>
        <w:rFonts w:hint="default"/>
        <w:lang w:val="it-IT" w:eastAsia="en-US" w:bidi="ar-SA"/>
      </w:rPr>
    </w:lvl>
    <w:lvl w:ilvl="5" w:tplc="C568CEB8">
      <w:numFmt w:val="bullet"/>
      <w:lvlText w:val="•"/>
      <w:lvlJc w:val="left"/>
      <w:pPr>
        <w:ind w:left="5419" w:hanging="247"/>
      </w:pPr>
      <w:rPr>
        <w:rFonts w:hint="default"/>
        <w:lang w:val="it-IT" w:eastAsia="en-US" w:bidi="ar-SA"/>
      </w:rPr>
    </w:lvl>
    <w:lvl w:ilvl="6" w:tplc="E72889EE">
      <w:numFmt w:val="bullet"/>
      <w:lvlText w:val="•"/>
      <w:lvlJc w:val="left"/>
      <w:pPr>
        <w:ind w:left="6483" w:hanging="247"/>
      </w:pPr>
      <w:rPr>
        <w:rFonts w:hint="default"/>
        <w:lang w:val="it-IT" w:eastAsia="en-US" w:bidi="ar-SA"/>
      </w:rPr>
    </w:lvl>
    <w:lvl w:ilvl="7" w:tplc="E686695E">
      <w:numFmt w:val="bullet"/>
      <w:lvlText w:val="•"/>
      <w:lvlJc w:val="left"/>
      <w:pPr>
        <w:ind w:left="7547" w:hanging="247"/>
      </w:pPr>
      <w:rPr>
        <w:rFonts w:hint="default"/>
        <w:lang w:val="it-IT" w:eastAsia="en-US" w:bidi="ar-SA"/>
      </w:rPr>
    </w:lvl>
    <w:lvl w:ilvl="8" w:tplc="CE02D7E6">
      <w:numFmt w:val="bullet"/>
      <w:lvlText w:val="•"/>
      <w:lvlJc w:val="left"/>
      <w:pPr>
        <w:ind w:left="8611" w:hanging="247"/>
      </w:pPr>
      <w:rPr>
        <w:rFonts w:hint="default"/>
        <w:lang w:val="it-IT" w:eastAsia="en-US" w:bidi="ar-SA"/>
      </w:rPr>
    </w:lvl>
  </w:abstractNum>
  <w:num w:numId="1" w16cid:durableId="1738938184">
    <w:abstractNumId w:val="0"/>
  </w:num>
  <w:num w:numId="2" w16cid:durableId="212495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9D"/>
    <w:rsid w:val="00580C9D"/>
    <w:rsid w:val="006D0CC1"/>
    <w:rsid w:val="00E47F24"/>
    <w:rsid w:val="00E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1C5F1"/>
  <w15:docId w15:val="{48E4C621-D082-4392-AA89-1289085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5" w:right="28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148" w:lineRule="exact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E47F24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7F2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7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7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2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nktr.ee/Icpaoloborselli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sic837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sic837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marilena silvestri</cp:lastModifiedBy>
  <cp:revision>2</cp:revision>
  <dcterms:created xsi:type="dcterms:W3CDTF">2024-09-07T16:23:00Z</dcterms:created>
  <dcterms:modified xsi:type="dcterms:W3CDTF">2024-09-07T16:23:00Z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LTSC</vt:lpwstr>
  </property>
</Properties>
</file>